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F579" w14:textId="153B5E6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it-IT"/>
        </w:rPr>
      </w:pPr>
      <w:r w:rsidRPr="005A1679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it-IT"/>
        </w:rPr>
        <w:t xml:space="preserve">Anexa </w:t>
      </w:r>
      <w:r w:rsidR="00E95A74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it-IT"/>
        </w:rPr>
        <w:t>7</w:t>
      </w:r>
    </w:p>
    <w:p w14:paraId="26971706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</w:p>
    <w:p w14:paraId="1B0AD6EF" w14:textId="77777777" w:rsidR="00E95A74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</w:p>
    <w:p w14:paraId="0D5B0298" w14:textId="6822D323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  <w:r w:rsidRPr="005A1679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  <w:t>FORMULAR DE VERIFICARE A CONFORMITĂȚII ADMINISTRATIVE</w:t>
      </w:r>
    </w:p>
    <w:p w14:paraId="777F4AA5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  <w:r w:rsidRPr="005A1679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  <w:t>ȘI A ELIGIBILITĂȚII PROIECTULUI</w:t>
      </w:r>
    </w:p>
    <w:p w14:paraId="695F9C71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1773D741" w14:textId="77777777" w:rsidR="00E95A74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140188AD" w14:textId="09E453E9" w:rsidR="005A1679" w:rsidRPr="005A1679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  <w:u w:color="000000"/>
        </w:rPr>
      </w:pPr>
      <w:r>
        <w:rPr>
          <w:rFonts w:ascii="Times New Roman" w:eastAsia="Times New Roman" w:hAnsi="Times New Roman"/>
          <w:sz w:val="24"/>
          <w:szCs w:val="24"/>
          <w:u w:color="000000"/>
        </w:rPr>
        <w:t xml:space="preserve">Titlul activității </w:t>
      </w:r>
      <w:proofErr w:type="spellStart"/>
      <w:r>
        <w:rPr>
          <w:rFonts w:ascii="Times New Roman" w:eastAsia="Times New Roman" w:hAnsi="Times New Roman"/>
          <w:sz w:val="24"/>
          <w:szCs w:val="24"/>
          <w:u w:color="000000"/>
        </w:rPr>
        <w:t>extracurriculare</w:t>
      </w:r>
      <w:proofErr w:type="spellEnd"/>
      <w:r w:rsidR="005A1679" w:rsidRPr="005A1679">
        <w:rPr>
          <w:rFonts w:ascii="Times New Roman" w:eastAsia="Times New Roman" w:hAnsi="Times New Roman"/>
          <w:sz w:val="24"/>
          <w:szCs w:val="24"/>
          <w:u w:color="000000"/>
        </w:rPr>
        <w:t>:  ______________________________________________</w:t>
      </w:r>
    </w:p>
    <w:p w14:paraId="19E4FE5C" w14:textId="496F5975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5A1679">
        <w:rPr>
          <w:rFonts w:ascii="Times New Roman" w:eastAsia="Times New Roman" w:hAnsi="Times New Roman"/>
          <w:sz w:val="24"/>
          <w:szCs w:val="24"/>
          <w:u w:color="000000"/>
        </w:rPr>
        <w:t>Solicitant: _________________________________________________________________</w:t>
      </w:r>
    </w:p>
    <w:p w14:paraId="00FEDB07" w14:textId="77777777" w:rsid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23F34EC2" w14:textId="77777777" w:rsidR="00E95A74" w:rsidRPr="005A1679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4C255995" w14:textId="77777777" w:rsidR="005A1679" w:rsidRPr="005A1679" w:rsidRDefault="005A1679" w:rsidP="005A16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0" w:hanging="270"/>
        <w:jc w:val="both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en-US"/>
        </w:rPr>
      </w:pPr>
      <w:r w:rsidRPr="005A1679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en-US"/>
        </w:rPr>
        <w:t>VERIFICAREA CONFORMITĂȚII ADMINISTRATIVE</w:t>
      </w:r>
    </w:p>
    <w:p w14:paraId="4FEA9241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0"/>
        <w:jc w:val="both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7"/>
        <w:gridCol w:w="6618"/>
        <w:gridCol w:w="567"/>
        <w:gridCol w:w="573"/>
        <w:gridCol w:w="1800"/>
      </w:tblGrid>
      <w:tr w:rsidR="005A1679" w:rsidRPr="005A1679" w14:paraId="67BDC66E" w14:textId="77777777" w:rsidTr="00992F21">
        <w:trPr>
          <w:trHeight w:val="247"/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9A6D8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 xml:space="preserve">Nr. </w:t>
            </w:r>
            <w:proofErr w:type="spellStart"/>
            <w:proofErr w:type="gramStart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crt</w:t>
            </w:r>
            <w:proofErr w:type="spellEnd"/>
            <w:proofErr w:type="gramEnd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.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A78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  <w:t>Grila de verificare a</w:t>
            </w:r>
          </w:p>
          <w:p w14:paraId="3760BD3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proofErr w:type="spellStart"/>
            <w:r w:rsidRPr="005A1679">
              <w:rPr>
                <w:rFonts w:ascii="Times New Roman" w:eastAsia="Arial Unicode MS" w:hAnsi="Times New Roman"/>
                <w:b/>
                <w:sz w:val="24"/>
                <w:szCs w:val="24"/>
                <w:u w:color="000000"/>
                <w:bdr w:val="nil"/>
                <w:lang w:val="en-US"/>
              </w:rPr>
              <w:t>conformității</w:t>
            </w:r>
            <w:proofErr w:type="spellEnd"/>
            <w:r w:rsidRPr="005A1679">
              <w:rPr>
                <w:rFonts w:ascii="Times New Roman" w:eastAsia="Arial Unicode MS" w:hAnsi="Times New Roman"/>
                <w:b/>
                <w:sz w:val="24"/>
                <w:szCs w:val="24"/>
                <w:u w:color="000000"/>
                <w:bdr w:val="nil"/>
                <w:lang w:val="en-US"/>
              </w:rPr>
              <w:t xml:space="preserve"> administrative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85136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DA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030C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0F1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Observa</w:t>
            </w: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</w:rPr>
              <w:t>ții</w:t>
            </w:r>
          </w:p>
        </w:tc>
      </w:tr>
      <w:tr w:rsidR="005A1679" w:rsidRPr="005A1679" w14:paraId="43F6A389" w14:textId="77777777" w:rsidTr="00992F21">
        <w:trPr>
          <w:trHeight w:val="22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6032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C1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15022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 xml:space="preserve">Documentele au fost depuse la </w:t>
            </w:r>
            <w:r w:rsidRPr="005A1679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</w:rPr>
              <w:t>Registratura universității.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BE678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55353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66CE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557C6097" w14:textId="77777777" w:rsidTr="00992F21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C892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C2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744F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it-IT"/>
              </w:rPr>
              <w:t>Documentele au fost depuse în termenul stabilit în anunțul de participare.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E55E2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18CF4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3BEA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6D00AC56" w14:textId="77777777" w:rsidTr="00992F21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5FDE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C3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48769" w14:textId="0983483C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it-IT"/>
              </w:rPr>
            </w:pP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Fișa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de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aplicație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și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devizul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</w:t>
            </w:r>
            <w:r w:rsidR="00B6040A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en-US"/>
              </w:rPr>
              <w:t>[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Anexa nr.1</w:t>
            </w:r>
            <w:r w:rsidR="00B6040A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, 2 (dacă este cazul)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și </w:t>
            </w:r>
            <w:r w:rsidR="00E95A74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3</w:t>
            </w:r>
            <w:r w:rsidR="00B6040A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]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sunt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completat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e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integral, în formatul cerut și semnat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e de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către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coordonatorul proiectului.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B71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BAF1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047A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19354A3F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04E5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C4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07A6" w14:textId="7D031DA6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Formularul de Cerere de finanțare utilizat este în conformitate cu cel publicat în </w:t>
            </w:r>
            <w:proofErr w:type="spellStart"/>
            <w:r w:rsidRPr="005A1679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Anexa</w:t>
            </w:r>
            <w:proofErr w:type="spellEnd"/>
            <w:r w:rsidRPr="005A1679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nr. </w:t>
            </w:r>
            <w:r w:rsidR="00E95A74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4</w:t>
            </w:r>
            <w:r w:rsidRPr="005A1679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, este</w:t>
            </w: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ștampilat și semnat de către reprezentantul legal al solicitantului și coordonatorul de proiect.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382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247D" w14:textId="77777777" w:rsidR="005A1679" w:rsidRPr="005A1679" w:rsidRDefault="005A1679" w:rsidP="005A1679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98D6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A1679" w:rsidRPr="005A1679" w14:paraId="62E31B97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4601B" w14:textId="1EDC4D48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5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7B9BB" w14:textId="77777777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Statutul și actul constitutiv al organizației studențești (copie conform cu originalul, semnată și ștampilată).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D378A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85AB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D779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</w:tr>
      <w:tr w:rsidR="005A1679" w:rsidRPr="005A1679" w14:paraId="03B20C0F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65981" w14:textId="4659E4FE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6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880D" w14:textId="77777777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Certificatul de înregistrare fiscală al organizației studențești (copie conform cu originalul, semnată și stampilată).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41A8F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D6D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9E1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A1679" w:rsidRPr="005A1679" w14:paraId="6C5029CD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3B38" w14:textId="40511A6D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7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ADC8" w14:textId="77777777" w:rsidR="005A1679" w:rsidRPr="005A1679" w:rsidRDefault="005A1679" w:rsidP="005A167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color w:val="2F5496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Declarație privind statutul juridic – fiscal al organizației, conform Anexei nr. 5, a fost completată și asumată de către reprezentantul legal al solicitantului.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0B4B6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1890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96E2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</w:tr>
      <w:tr w:rsidR="005A1679" w:rsidRPr="005A1679" w14:paraId="1A8F83C3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0852C" w14:textId="0C8BF128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8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1D1CF" w14:textId="77777777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 fost atașate copii ale carnetului de student sau adeverințe de la secretariat pentru coordonatorul proiectului si  membrii echipei.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AD075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05A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A47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</w:tr>
    </w:tbl>
    <w:p w14:paraId="0EBE8BA3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it-IT"/>
        </w:rPr>
      </w:pPr>
    </w:p>
    <w:p w14:paraId="3EFF9DBE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5A1679">
        <w:rPr>
          <w:rFonts w:ascii="Times New Roman" w:eastAsia="Times New Roman" w:hAnsi="Times New Roman"/>
          <w:sz w:val="24"/>
          <w:szCs w:val="24"/>
          <w:u w:color="000000"/>
        </w:rPr>
        <w:t xml:space="preserve">Proiectul este declarat </w:t>
      </w:r>
      <w:r w:rsidRPr="005A1679">
        <w:rPr>
          <w:rFonts w:ascii="Times New Roman" w:eastAsia="Times New Roman" w:hAnsi="Times New Roman"/>
          <w:b/>
          <w:bCs/>
          <w:sz w:val="24"/>
          <w:szCs w:val="24"/>
          <w:u w:color="000000"/>
        </w:rPr>
        <w:t>conform</w:t>
      </w:r>
      <w:r w:rsidRPr="005A1679">
        <w:rPr>
          <w:rFonts w:ascii="Times New Roman" w:eastAsia="Times New Roman" w:hAnsi="Times New Roman"/>
          <w:sz w:val="24"/>
          <w:szCs w:val="24"/>
          <w:u w:color="000000"/>
        </w:rPr>
        <w:t>:</w:t>
      </w:r>
    </w:p>
    <w:p w14:paraId="6F535E55" w14:textId="77777777" w:rsidR="005A1679" w:rsidRPr="005A1679" w:rsidRDefault="005A1679" w:rsidP="005A16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5A1679" w:rsidRPr="005A1679" w14:paraId="03057D93" w14:textId="77777777" w:rsidTr="00992F21">
        <w:tc>
          <w:tcPr>
            <w:tcW w:w="421" w:type="dxa"/>
            <w:shd w:val="clear" w:color="auto" w:fill="auto"/>
          </w:tcPr>
          <w:p w14:paraId="6C56DAB0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5B107CD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92E58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787D460F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shd w:val="clear" w:color="auto" w:fill="auto"/>
          </w:tcPr>
          <w:p w14:paraId="78F5A69B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</w:t>
            </w:r>
          </w:p>
        </w:tc>
      </w:tr>
    </w:tbl>
    <w:p w14:paraId="04AF2E39" w14:textId="77777777" w:rsidR="005A1679" w:rsidRPr="005A1679" w:rsidRDefault="005A1679" w:rsidP="005A1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F8CEE91" w14:textId="77777777" w:rsidR="005A1679" w:rsidRPr="005A1679" w:rsidRDefault="005A1679" w:rsidP="005A1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CA90170" w14:textId="7B956156" w:rsidR="00E95A74" w:rsidRDefault="00E95A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br w:type="page"/>
      </w:r>
    </w:p>
    <w:p w14:paraId="2CC42025" w14:textId="77777777" w:rsidR="005A1679" w:rsidRPr="005A1679" w:rsidRDefault="005A1679" w:rsidP="005A1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AA90F43" w14:textId="77777777" w:rsidR="005A1679" w:rsidRPr="005A1679" w:rsidRDefault="005A1679" w:rsidP="005A16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en-GB"/>
        </w:rPr>
      </w:pPr>
      <w:r w:rsidRPr="005A1679">
        <w:rPr>
          <w:rFonts w:ascii="Times New Roman" w:eastAsia="Times New Roman" w:hAnsi="Times New Roman"/>
          <w:b/>
          <w:sz w:val="24"/>
          <w:szCs w:val="24"/>
          <w:lang w:val="pt-BR" w:eastAsia="en-GB"/>
        </w:rPr>
        <w:t>VERIFICAREA ELIGIBILITĂȚII PROIECTULUI</w:t>
      </w:r>
    </w:p>
    <w:p w14:paraId="32BB54A2" w14:textId="77777777" w:rsidR="005A1679" w:rsidRPr="005A1679" w:rsidRDefault="005A1679" w:rsidP="005A1679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4"/>
          <w:szCs w:val="24"/>
          <w:lang w:val="pt-BR" w:eastAsia="en-GB"/>
        </w:rPr>
      </w:pPr>
    </w:p>
    <w:tbl>
      <w:tblPr>
        <w:tblW w:w="10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5"/>
        <w:gridCol w:w="6480"/>
        <w:gridCol w:w="540"/>
        <w:gridCol w:w="540"/>
        <w:gridCol w:w="1980"/>
      </w:tblGrid>
      <w:tr w:rsidR="005A1679" w:rsidRPr="005A1679" w14:paraId="0C12E362" w14:textId="77777777" w:rsidTr="00992F21">
        <w:trPr>
          <w:trHeight w:val="596"/>
          <w:tblHeader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A95C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 xml:space="preserve">Nr. </w:t>
            </w:r>
            <w:proofErr w:type="spellStart"/>
            <w:proofErr w:type="gramStart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crt</w:t>
            </w:r>
            <w:proofErr w:type="spellEnd"/>
            <w:proofErr w:type="gramEnd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0E5B5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  <w:t>Grila de verificare a</w:t>
            </w:r>
          </w:p>
          <w:p w14:paraId="42B9389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pt-BR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  <w:t xml:space="preserve">eligibilității proiectului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62B5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DA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08FC6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NU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667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  <w:p w14:paraId="50208EC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  <w:proofErr w:type="spellStart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Observații</w:t>
            </w:r>
            <w:proofErr w:type="spellEnd"/>
          </w:p>
        </w:tc>
      </w:tr>
      <w:tr w:rsidR="005A1679" w:rsidRPr="005A1679" w14:paraId="497069F5" w14:textId="77777777" w:rsidTr="00992F21">
        <w:trPr>
          <w:trHeight w:val="414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9CDB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5B84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  <w:tab w:val="left" w:pos="153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it-IT"/>
              </w:rPr>
              <w:t>Proiectul se încadrează în domeniile de activitate și tipurile de activități eligibile.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4A9F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A6C8A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9525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2EFB3B19" w14:textId="77777777" w:rsidTr="00992F21">
        <w:trPr>
          <w:trHeight w:val="42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BAB6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C8B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trike/>
                <w:sz w:val="24"/>
                <w:szCs w:val="24"/>
                <w:u w:color="000000"/>
                <w:bdr w:val="nil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>Proiectul se încadrează în perioada de derulare stabilită pentru concurs, perioada precizată în anunțul de participare, publicat</w:t>
            </w:r>
            <w:r w:rsidRPr="005A167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 xml:space="preserve"> pe site-ul </w:t>
            </w:r>
            <w:hyperlink r:id="rId7" w:history="1">
              <w:r w:rsidRPr="005A1679">
                <w:rPr>
                  <w:rFonts w:ascii="Times New Roman" w:eastAsia="Arial Unicode MS" w:hAnsi="Times New Roman" w:cs="Arial Unicode MS"/>
                  <w:color w:val="0000FF"/>
                  <w:sz w:val="24"/>
                  <w:szCs w:val="24"/>
                  <w:u w:val="single" w:color="000000"/>
                  <w:bdr w:val="nil"/>
                  <w:lang w:val="fr-FR"/>
                </w:rPr>
                <w:t>www.umfcd.ro</w:t>
              </w:r>
            </w:hyperlink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1AE6F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C5DF" w14:textId="77777777" w:rsidR="005A1679" w:rsidRPr="005A1679" w:rsidRDefault="005A1679" w:rsidP="005A1679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C4E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</w:tr>
      <w:tr w:rsidR="005A1679" w:rsidRPr="005A1679" w14:paraId="064DF614" w14:textId="77777777" w:rsidTr="00992F21">
        <w:trPr>
          <w:trHeight w:val="44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6EBBF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EB08" w14:textId="77777777" w:rsidR="005A1679" w:rsidRPr="005A1679" w:rsidRDefault="005A1679" w:rsidP="005A1679">
            <w:pPr>
              <w:pBdr>
                <w:top w:val="nil"/>
                <w:left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 xml:space="preserve">Proiectul respectă prevederile cu privire la normele de cheltuieli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eligibile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B7A6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B6B5" w14:textId="77777777" w:rsidR="005A1679" w:rsidRPr="005A1679" w:rsidRDefault="005A1679" w:rsidP="005A1679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3B68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</w:tr>
    </w:tbl>
    <w:p w14:paraId="77E602F4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4E0C327E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4F9DC52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5A1679">
        <w:rPr>
          <w:rFonts w:ascii="Times New Roman" w:eastAsia="Times New Roman" w:hAnsi="Times New Roman"/>
          <w:sz w:val="24"/>
          <w:szCs w:val="24"/>
          <w:lang w:eastAsia="en-GB"/>
        </w:rPr>
        <w:t xml:space="preserve">Proiectul este declarat </w:t>
      </w:r>
      <w:r w:rsidRPr="005A1679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eligibil</w:t>
      </w:r>
      <w:r w:rsidRPr="005A1679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408619BE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5A1679" w:rsidRPr="005A1679" w14:paraId="267CFD95" w14:textId="77777777" w:rsidTr="00992F21">
        <w:tc>
          <w:tcPr>
            <w:tcW w:w="421" w:type="dxa"/>
            <w:shd w:val="clear" w:color="auto" w:fill="auto"/>
          </w:tcPr>
          <w:p w14:paraId="739673B3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6DE18685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F29D1D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19826B08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shd w:val="clear" w:color="auto" w:fill="auto"/>
          </w:tcPr>
          <w:p w14:paraId="3B50D15F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</w:t>
            </w:r>
          </w:p>
        </w:tc>
      </w:tr>
    </w:tbl>
    <w:p w14:paraId="24190F54" w14:textId="77777777" w:rsidR="005A1679" w:rsidRPr="005A1679" w:rsidRDefault="005A1679" w:rsidP="005A16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06DC6F4" w14:textId="77777777" w:rsidR="005A1679" w:rsidRPr="005A1679" w:rsidRDefault="005A1679" w:rsidP="005A16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53DD9DE" w14:textId="01B70E44" w:rsidR="00FF55DE" w:rsidRPr="00275EDF" w:rsidRDefault="00275EDF" w:rsidP="00275EDF">
      <w:pPr>
        <w:tabs>
          <w:tab w:val="left" w:pos="6350"/>
        </w:tabs>
        <w:rPr>
          <w:rFonts w:ascii="Times New Roman" w:hAnsi="Times New Roman"/>
        </w:rPr>
      </w:pPr>
      <w:r>
        <w:tab/>
      </w:r>
      <w:r w:rsidRPr="00275EDF">
        <w:rPr>
          <w:rFonts w:ascii="Times New Roman" w:hAnsi="Times New Roman"/>
          <w:sz w:val="24"/>
          <w:szCs w:val="24"/>
        </w:rPr>
        <w:t>Secretar comisie,</w:t>
      </w:r>
    </w:p>
    <w:sectPr w:rsidR="00FF55DE" w:rsidRPr="00275EDF" w:rsidSect="00FF55DE">
      <w:headerReference w:type="default" r:id="rId8"/>
      <w:pgSz w:w="11906" w:h="16838"/>
      <w:pgMar w:top="80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9842" w14:textId="246A386C" w:rsidR="00416C6C" w:rsidRPr="00416C6C" w:rsidRDefault="00416C6C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5AA7"/>
    <w:multiLevelType w:val="hybridMultilevel"/>
    <w:tmpl w:val="8F600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705C"/>
    <w:multiLevelType w:val="hybridMultilevel"/>
    <w:tmpl w:val="9D6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672D0"/>
    <w:multiLevelType w:val="hybridMultilevel"/>
    <w:tmpl w:val="FE1C01E0"/>
    <w:lvl w:ilvl="0" w:tplc="2FDA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052950">
    <w:abstractNumId w:val="1"/>
  </w:num>
  <w:num w:numId="2" w16cid:durableId="783306437">
    <w:abstractNumId w:val="10"/>
  </w:num>
  <w:num w:numId="3" w16cid:durableId="412120370">
    <w:abstractNumId w:val="2"/>
  </w:num>
  <w:num w:numId="4" w16cid:durableId="633828043">
    <w:abstractNumId w:val="6"/>
  </w:num>
  <w:num w:numId="5" w16cid:durableId="843209074">
    <w:abstractNumId w:val="5"/>
  </w:num>
  <w:num w:numId="6" w16cid:durableId="948968877">
    <w:abstractNumId w:val="0"/>
  </w:num>
  <w:num w:numId="7" w16cid:durableId="1678262435">
    <w:abstractNumId w:val="8"/>
  </w:num>
  <w:num w:numId="8" w16cid:durableId="43918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967796">
    <w:abstractNumId w:val="4"/>
  </w:num>
  <w:num w:numId="10" w16cid:durableId="103355014">
    <w:abstractNumId w:val="9"/>
  </w:num>
  <w:num w:numId="11" w16cid:durableId="8554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421E1"/>
    <w:rsid w:val="00046CAB"/>
    <w:rsid w:val="000524E8"/>
    <w:rsid w:val="00060B62"/>
    <w:rsid w:val="000751E5"/>
    <w:rsid w:val="000A0AFC"/>
    <w:rsid w:val="000A4C2C"/>
    <w:rsid w:val="000B443A"/>
    <w:rsid w:val="000F14B5"/>
    <w:rsid w:val="000F1504"/>
    <w:rsid w:val="001525EC"/>
    <w:rsid w:val="00157134"/>
    <w:rsid w:val="001929BD"/>
    <w:rsid w:val="001A038C"/>
    <w:rsid w:val="002168B2"/>
    <w:rsid w:val="00236A38"/>
    <w:rsid w:val="00257831"/>
    <w:rsid w:val="00265E5B"/>
    <w:rsid w:val="00275EDF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1679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1016"/>
    <w:rsid w:val="00A0569E"/>
    <w:rsid w:val="00A1779F"/>
    <w:rsid w:val="00A226F4"/>
    <w:rsid w:val="00A253D3"/>
    <w:rsid w:val="00A25D53"/>
    <w:rsid w:val="00A26DA1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040A"/>
    <w:rsid w:val="00B62326"/>
    <w:rsid w:val="00B62D5F"/>
    <w:rsid w:val="00B72081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5A74"/>
    <w:rsid w:val="00E97718"/>
    <w:rsid w:val="00EA2EB1"/>
    <w:rsid w:val="00EA384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517EA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FF55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F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0421E1"/>
    <w:rPr>
      <w:lang w:val="fr-FR"/>
    </w:rPr>
  </w:style>
  <w:style w:type="paragraph" w:customStyle="1" w:styleId="BodyA">
    <w:name w:val="Body A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421E1"/>
    <w:rPr>
      <w:lang w:val="it-IT"/>
    </w:rPr>
  </w:style>
  <w:style w:type="paragraph" w:customStyle="1" w:styleId="Body">
    <w:name w:val="Body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paragraph" w:customStyle="1" w:styleId="BodyB">
    <w:name w:val="Body B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C">
    <w:name w:val="Body C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locked/>
    <w:rsid w:val="000421E1"/>
    <w:rPr>
      <w:sz w:val="22"/>
      <w:szCs w:val="22"/>
    </w:rPr>
  </w:style>
  <w:style w:type="character" w:customStyle="1" w:styleId="spar">
    <w:name w:val="s_par"/>
    <w:basedOn w:val="DefaultParagraphFont"/>
    <w:rsid w:val="00F5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Carol Davila</cp:lastModifiedBy>
  <cp:revision>7</cp:revision>
  <cp:lastPrinted>2023-02-07T13:10:00Z</cp:lastPrinted>
  <dcterms:created xsi:type="dcterms:W3CDTF">2023-05-29T05:41:00Z</dcterms:created>
  <dcterms:modified xsi:type="dcterms:W3CDTF">2023-06-20T12:11:00Z</dcterms:modified>
</cp:coreProperties>
</file>