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CC" w:rsidRPr="00B61E98" w:rsidRDefault="00D87CCC" w:rsidP="00D87CCC">
      <w:pPr>
        <w:spacing w:after="0" w:line="240" w:lineRule="auto"/>
        <w:rPr>
          <w:sz w:val="24"/>
          <w:szCs w:val="24"/>
        </w:rPr>
      </w:pPr>
    </w:p>
    <w:p w:rsidR="00D87CCC" w:rsidRPr="00F04628" w:rsidRDefault="00D87CCC" w:rsidP="00D87CCC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TEMATICA </w:t>
      </w:r>
      <w:proofErr w:type="gramStart"/>
      <w:r w:rsidRPr="00F04628">
        <w:rPr>
          <w:rFonts w:eastAsia="Times New Roman"/>
          <w:b/>
          <w:bCs/>
          <w:sz w:val="22"/>
          <w:szCs w:val="22"/>
        </w:rPr>
        <w:t>CONCURSULUI  PENTRU</w:t>
      </w:r>
      <w:proofErr w:type="gramEnd"/>
      <w:r w:rsidRPr="00F04628">
        <w:rPr>
          <w:rFonts w:eastAsia="Times New Roman"/>
          <w:b/>
          <w:bCs/>
          <w:sz w:val="22"/>
          <w:szCs w:val="22"/>
        </w:rPr>
        <w:t xml:space="preserve"> OCUPAREA POSTULUI DE CONFERENTIAR</w:t>
      </w:r>
    </w:p>
    <w:p w:rsidR="00D87CCC" w:rsidRPr="00F04628" w:rsidRDefault="00D87CCC" w:rsidP="00D87CCC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 SPECIALITATEA CHIRURGIE</w:t>
      </w:r>
    </w:p>
    <w:p w:rsidR="00D87CCC" w:rsidRPr="00F04628" w:rsidRDefault="00D87CCC" w:rsidP="00D87CCC">
      <w:pPr>
        <w:spacing w:after="0" w:line="240" w:lineRule="auto"/>
        <w:ind w:firstLine="0"/>
        <w:jc w:val="center"/>
        <w:rPr>
          <w:rFonts w:eastAsia="Times New Roman"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> DEPAR</w:t>
      </w:r>
      <w:r>
        <w:rPr>
          <w:rFonts w:eastAsia="Times New Roman"/>
          <w:b/>
          <w:bCs/>
          <w:sz w:val="22"/>
          <w:szCs w:val="22"/>
        </w:rPr>
        <w:t xml:space="preserve">TAMENTUL ÎNVĂȚĂMÂNT CLINIC 10 </w:t>
      </w:r>
    </w:p>
    <w:p w:rsidR="00D87CCC" w:rsidRPr="00F04628" w:rsidRDefault="00D87CCC" w:rsidP="00D87CCC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F04628">
        <w:rPr>
          <w:rFonts w:eastAsia="Times New Roman"/>
          <w:color w:val="auto"/>
          <w:sz w:val="22"/>
          <w:szCs w:val="22"/>
          <w:lang w:val="ro-RO" w:eastAsia="ro-RO"/>
        </w:rPr>
        <w:t xml:space="preserve">Disciplina </w:t>
      </w:r>
      <w:r>
        <w:rPr>
          <w:rFonts w:eastAsia="Times New Roman"/>
          <w:b/>
          <w:color w:val="auto"/>
          <w:sz w:val="22"/>
          <w:szCs w:val="22"/>
          <w:lang w:val="ro-RO"/>
        </w:rPr>
        <w:t>CHIRURGIE – SC</w:t>
      </w:r>
      <w:r w:rsidRPr="00F04628">
        <w:rPr>
          <w:rFonts w:eastAsia="Times New Roman"/>
          <w:b/>
          <w:color w:val="auto"/>
          <w:sz w:val="22"/>
          <w:szCs w:val="22"/>
          <w:lang w:val="ro-RO"/>
        </w:rPr>
        <w:t>UB</w:t>
      </w:r>
      <w:r w:rsidR="002C0BDC">
        <w:rPr>
          <w:rFonts w:eastAsia="Times New Roman"/>
          <w:b/>
          <w:color w:val="auto"/>
          <w:sz w:val="22"/>
          <w:szCs w:val="22"/>
          <w:lang w:val="ro-RO"/>
        </w:rPr>
        <w:t xml:space="preserve"> și Sp. Agrippa Ionescu</w:t>
      </w:r>
    </w:p>
    <w:p w:rsidR="00D87CCC" w:rsidRPr="00F04628" w:rsidRDefault="00D87CCC" w:rsidP="00D87CCC">
      <w:pPr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>CONF. POZ 4</w:t>
      </w:r>
      <w:r w:rsidR="002C0BDC">
        <w:rPr>
          <w:rFonts w:eastAsia="Times New Roman"/>
          <w:b/>
          <w:color w:val="auto"/>
          <w:sz w:val="22"/>
          <w:szCs w:val="22"/>
          <w:lang w:val="ro-RO"/>
        </w:rPr>
        <w:t xml:space="preserve"> </w:t>
      </w:r>
      <w:bookmarkStart w:id="0" w:name="_GoBack"/>
      <w:r w:rsidR="002C0BDC">
        <w:rPr>
          <w:rFonts w:eastAsia="Times New Roman"/>
          <w:b/>
          <w:color w:val="auto"/>
          <w:sz w:val="22"/>
          <w:szCs w:val="22"/>
          <w:lang w:val="ro-RO"/>
        </w:rPr>
        <w:t>- SCUB</w:t>
      </w:r>
      <w:bookmarkEnd w:id="0"/>
    </w:p>
    <w:p w:rsidR="00D87CCC" w:rsidRPr="00F04628" w:rsidRDefault="00D87CCC" w:rsidP="00D87CCC">
      <w:pPr>
        <w:tabs>
          <w:tab w:val="left" w:pos="990"/>
        </w:tabs>
        <w:rPr>
          <w:b/>
        </w:rPr>
      </w:pPr>
      <w:r>
        <w:rPr>
          <w:b/>
        </w:rPr>
        <w:t>TEMATICA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Istoricul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Principii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terapiei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antiinfecţioase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în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Infecţiile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localizate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Infecţiile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acute ale </w:t>
      </w:r>
      <w:proofErr w:type="spellStart"/>
      <w:r w:rsidRPr="00B61E98">
        <w:rPr>
          <w:rFonts w:ascii="Times New Roman" w:hAnsi="Times New Roman"/>
          <w:sz w:val="24"/>
          <w:szCs w:val="24"/>
        </w:rPr>
        <w:t>degetelor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şi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mâinii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Piciorul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diabetic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arterelor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venoasă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tiroidiană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Pleureziile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purulente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Chistul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hidatic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pulmonar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glandei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mamare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malignă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glandei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mamare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defectelor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peretelui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abdominal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Eventraţiile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abdominale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Evisceraţia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Herniile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hiatale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esofagului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Evaluarea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preoperatorie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pacienţilor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61E98">
        <w:rPr>
          <w:rFonts w:ascii="Times New Roman" w:hAnsi="Times New Roman"/>
          <w:sz w:val="24"/>
          <w:szCs w:val="24"/>
        </w:rPr>
        <w:t>patologie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esofagiană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61E98">
        <w:rPr>
          <w:rFonts w:ascii="Times New Roman" w:hAnsi="Times New Roman"/>
          <w:sz w:val="24"/>
          <w:szCs w:val="24"/>
        </w:rPr>
        <w:t>esofagului.Corpii</w:t>
      </w:r>
      <w:proofErr w:type="spellEnd"/>
      <w:proofErr w:type="gram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străini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Tulburări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funcţionale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Adenocarcinomul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joncţiune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esogastrică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scuamos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esofagian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Alte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formaţiuni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tumorale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Stenozele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postcaustice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Boala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reflux gastro-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esofagiană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proofErr w:type="gramStart"/>
      <w:r w:rsidRPr="00B61E98">
        <w:rPr>
          <w:rFonts w:ascii="Times New Roman" w:hAnsi="Times New Roman"/>
          <w:sz w:val="24"/>
          <w:szCs w:val="24"/>
        </w:rPr>
        <w:t>stomacului.Ulcerul</w:t>
      </w:r>
      <w:proofErr w:type="spellEnd"/>
      <w:proofErr w:type="gramEnd"/>
      <w:r w:rsidRPr="00B61E98">
        <w:rPr>
          <w:rFonts w:ascii="Times New Roman" w:hAnsi="Times New Roman"/>
          <w:sz w:val="24"/>
          <w:szCs w:val="24"/>
        </w:rPr>
        <w:t xml:space="preserve"> gastro- duodenal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gastrice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Cancerul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gastric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Leziuni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ulceroase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sau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ulcerative gastro-</w:t>
      </w:r>
      <w:proofErr w:type="spellStart"/>
      <w:r w:rsidRPr="00B61E98">
        <w:rPr>
          <w:rFonts w:ascii="Times New Roman" w:hAnsi="Times New Roman"/>
          <w:sz w:val="24"/>
          <w:szCs w:val="24"/>
        </w:rPr>
        <w:t>duodenale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particulare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stomacului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operat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intestinului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subţire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Apendicele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cecal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Boala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diverticulară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Bolile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inflamatorii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nespecifice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Rectocolita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ulcerohemoragică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61E98">
        <w:rPr>
          <w:rFonts w:ascii="Times New Roman" w:hAnsi="Times New Roman"/>
          <w:sz w:val="24"/>
          <w:szCs w:val="24"/>
        </w:rPr>
        <w:t>Colita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ulcerativă</w:t>
      </w:r>
      <w:proofErr w:type="spellEnd"/>
      <w:r w:rsidRPr="00B61E98">
        <w:rPr>
          <w:rFonts w:ascii="Times New Roman" w:hAnsi="Times New Roman"/>
          <w:sz w:val="24"/>
          <w:szCs w:val="24"/>
        </w:rPr>
        <w:t>)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Cancerul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colon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rectului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regiunii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ano-perineale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Abcesele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Colangiocarcinomul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intrahepatic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hepatocelular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lastRenderedPageBreak/>
        <w:t>Metastazele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Litiaza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biliară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Icterul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mecanic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Colecistopatii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alitiazice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căilor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biliare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extrahepatice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Pancreatita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acută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pancreatice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Pancreatita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cronică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splenică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Adenocarcinomul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joncţiune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esogastrică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Ocluziile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intestinale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Hemoragiile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digestive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Peritonitele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acute </w:t>
      </w:r>
      <w:proofErr w:type="spellStart"/>
      <w:r w:rsidRPr="00B61E98">
        <w:rPr>
          <w:rFonts w:ascii="Times New Roman" w:hAnsi="Times New Roman"/>
          <w:sz w:val="24"/>
          <w:szCs w:val="24"/>
        </w:rPr>
        <w:t>difuze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splinei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abdominale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Leziunile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traumatice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pancreasului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1E98">
        <w:rPr>
          <w:rFonts w:ascii="Times New Roman" w:hAnsi="Times New Roman"/>
          <w:sz w:val="24"/>
          <w:szCs w:val="24"/>
        </w:rPr>
        <w:t xml:space="preserve">Trauma – </w:t>
      </w:r>
      <w:proofErr w:type="spellStart"/>
      <w:r w:rsidRPr="00B61E98">
        <w:rPr>
          <w:rFonts w:ascii="Times New Roman" w:hAnsi="Times New Roman"/>
          <w:sz w:val="24"/>
          <w:szCs w:val="24"/>
        </w:rPr>
        <w:t>Generalităţi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61E98">
        <w:rPr>
          <w:rFonts w:ascii="Times New Roman" w:hAnsi="Times New Roman"/>
          <w:sz w:val="24"/>
          <w:szCs w:val="24"/>
        </w:rPr>
        <w:t>Politraumatismul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diafragmului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toracelui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Noţiuni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elementare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minim </w:t>
      </w:r>
      <w:proofErr w:type="spellStart"/>
      <w:r w:rsidRPr="00B61E98">
        <w:rPr>
          <w:rFonts w:ascii="Times New Roman" w:hAnsi="Times New Roman"/>
          <w:sz w:val="24"/>
          <w:szCs w:val="24"/>
        </w:rPr>
        <w:t>invazivă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Endoscopia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digestivă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terapeutică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Transplantul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organe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Noţiuni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plastică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Noţiuni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microchirurgie</w:t>
      </w:r>
      <w:proofErr w:type="spellEnd"/>
    </w:p>
    <w:p w:rsidR="00D87CCC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Aspecte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juridice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şi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deontologice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practicii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medico-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în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România</w:t>
      </w:r>
      <w:proofErr w:type="spellEnd"/>
    </w:p>
    <w:p w:rsidR="00D87CCC" w:rsidRDefault="00D87CCC" w:rsidP="00D87CC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7CCC" w:rsidRDefault="00D87CCC" w:rsidP="00D87CC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7CCC" w:rsidRPr="00B61E98" w:rsidRDefault="00D87CCC" w:rsidP="00D87CC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7CCC" w:rsidRPr="00B61E98" w:rsidRDefault="00D87CCC" w:rsidP="00D87CCC">
      <w:pPr>
        <w:spacing w:after="0" w:line="240" w:lineRule="auto"/>
        <w:rPr>
          <w:sz w:val="24"/>
          <w:szCs w:val="24"/>
        </w:rPr>
      </w:pPr>
    </w:p>
    <w:p w:rsidR="00D87CCC" w:rsidRPr="00B61E98" w:rsidRDefault="00D87CCC" w:rsidP="00D87CCC">
      <w:pPr>
        <w:tabs>
          <w:tab w:val="left" w:pos="990"/>
        </w:tabs>
        <w:rPr>
          <w:b/>
        </w:rPr>
      </w:pPr>
      <w:r w:rsidRPr="00B61E98">
        <w:rPr>
          <w:b/>
        </w:rPr>
        <w:t>BIBLIOGRAFIE</w:t>
      </w:r>
    </w:p>
    <w:p w:rsidR="00D87CCC" w:rsidRPr="00B61E98" w:rsidRDefault="00D87CCC" w:rsidP="00D87CC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Beuran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61E98">
        <w:rPr>
          <w:rFonts w:ascii="Times New Roman" w:hAnsi="Times New Roman"/>
          <w:sz w:val="24"/>
          <w:szCs w:val="24"/>
        </w:rPr>
        <w:t>coordonator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) – Curs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pentru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studenti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61E98">
        <w:rPr>
          <w:rFonts w:ascii="Times New Roman" w:hAnsi="Times New Roman"/>
          <w:sz w:val="24"/>
          <w:szCs w:val="24"/>
        </w:rPr>
        <w:t>anii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IV </w:t>
      </w:r>
      <w:proofErr w:type="spellStart"/>
      <w:r w:rsidRPr="00B61E98">
        <w:rPr>
          <w:rFonts w:ascii="Times New Roman" w:hAnsi="Times New Roman"/>
          <w:sz w:val="24"/>
          <w:szCs w:val="24"/>
        </w:rPr>
        <w:t>si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V – </w:t>
      </w:r>
      <w:proofErr w:type="spellStart"/>
      <w:r w:rsidRPr="00B61E98">
        <w:rPr>
          <w:rFonts w:ascii="Times New Roman" w:hAnsi="Times New Roman"/>
          <w:sz w:val="24"/>
          <w:szCs w:val="24"/>
        </w:rPr>
        <w:t>Editura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Ilex,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  <w:r w:rsidRPr="00B61E98">
        <w:rPr>
          <w:rFonts w:ascii="Times New Roman" w:hAnsi="Times New Roman"/>
          <w:sz w:val="24"/>
          <w:szCs w:val="24"/>
        </w:rPr>
        <w:t>, 2013</w:t>
      </w:r>
    </w:p>
    <w:p w:rsidR="00D87CCC" w:rsidRPr="00B61E98" w:rsidRDefault="00D87CCC" w:rsidP="00D87CC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Tratat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– (sub red. </w:t>
      </w:r>
      <w:proofErr w:type="spellStart"/>
      <w:r w:rsidRPr="00B61E98">
        <w:rPr>
          <w:rFonts w:ascii="Times New Roman" w:hAnsi="Times New Roman"/>
          <w:sz w:val="24"/>
          <w:szCs w:val="24"/>
        </w:rPr>
        <w:t>Irinel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Popescu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), Vol. VIII, </w:t>
      </w:r>
      <w:proofErr w:type="spellStart"/>
      <w:r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I-II, Vol. IX, </w:t>
      </w:r>
      <w:proofErr w:type="spellStart"/>
      <w:r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II a,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generala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Pr="00B61E98">
        <w:rPr>
          <w:rFonts w:ascii="Times New Roman" w:hAnsi="Times New Roman"/>
          <w:sz w:val="24"/>
          <w:szCs w:val="24"/>
        </w:rPr>
        <w:t>Academiei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Romane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2008-2009,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Tratat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oncologoe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digestiva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Vol. I, Vol. II, </w:t>
      </w:r>
      <w:proofErr w:type="spellStart"/>
      <w:r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I-II, </w:t>
      </w:r>
      <w:proofErr w:type="spellStart"/>
      <w:r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Grigorescu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Alexandru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Irimie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Beuran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Pr="00B61E98">
        <w:rPr>
          <w:rFonts w:ascii="Times New Roman" w:hAnsi="Times New Roman"/>
          <w:sz w:val="24"/>
          <w:szCs w:val="24"/>
        </w:rPr>
        <w:t>Academiei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Romane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2013-2014,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61E98">
        <w:rPr>
          <w:rFonts w:ascii="Times New Roman" w:hAnsi="Times New Roman"/>
          <w:sz w:val="24"/>
          <w:szCs w:val="24"/>
        </w:rPr>
        <w:t xml:space="preserve">Schwartz Shires – </w:t>
      </w:r>
      <w:proofErr w:type="spellStart"/>
      <w:r w:rsidRPr="00B61E98">
        <w:rPr>
          <w:rFonts w:ascii="Times New Roman" w:hAnsi="Times New Roman"/>
          <w:sz w:val="24"/>
          <w:szCs w:val="24"/>
        </w:rPr>
        <w:t>Principiile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7-</w:t>
      </w:r>
      <w:proofErr w:type="gramStart"/>
      <w:r w:rsidRPr="00B61E98">
        <w:rPr>
          <w:rFonts w:ascii="Times New Roman" w:hAnsi="Times New Roman"/>
          <w:sz w:val="24"/>
          <w:szCs w:val="24"/>
        </w:rPr>
        <w:t>a</w:t>
      </w:r>
      <w:proofErr w:type="gramEnd"/>
      <w:r w:rsidRPr="00B61E98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61E98">
        <w:rPr>
          <w:rFonts w:ascii="Times New Roman" w:hAnsi="Times New Roman"/>
          <w:sz w:val="24"/>
          <w:szCs w:val="24"/>
        </w:rPr>
        <w:t>limba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engleza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 in </w:t>
      </w:r>
      <w:proofErr w:type="spellStart"/>
      <w:r w:rsidRPr="00B61E98">
        <w:rPr>
          <w:rFonts w:ascii="Times New Roman" w:hAnsi="Times New Roman"/>
          <w:sz w:val="24"/>
          <w:szCs w:val="24"/>
        </w:rPr>
        <w:t>limba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romana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Editura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Teora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Sabiston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Textbook of Surgery, by Courtney </w:t>
      </w:r>
      <w:proofErr w:type="spellStart"/>
      <w:proofErr w:type="gramStart"/>
      <w:r w:rsidRPr="00B61E98">
        <w:rPr>
          <w:rFonts w:ascii="Times New Roman" w:hAnsi="Times New Roman"/>
          <w:sz w:val="24"/>
          <w:szCs w:val="24"/>
        </w:rPr>
        <w:t>M.Townsend</w:t>
      </w:r>
      <w:proofErr w:type="spellEnd"/>
      <w:proofErr w:type="gram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R.Daniel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Beauchamp, </w:t>
      </w:r>
      <w:proofErr w:type="spellStart"/>
      <w:r w:rsidRPr="00B61E98">
        <w:rPr>
          <w:rFonts w:ascii="Times New Roman" w:hAnsi="Times New Roman"/>
          <w:sz w:val="24"/>
          <w:szCs w:val="24"/>
        </w:rPr>
        <w:t>B.Mark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Evers, Kenneth </w:t>
      </w:r>
      <w:proofErr w:type="spellStart"/>
      <w:r w:rsidRPr="00B61E98">
        <w:rPr>
          <w:rFonts w:ascii="Times New Roman" w:hAnsi="Times New Roman"/>
          <w:sz w:val="24"/>
          <w:szCs w:val="24"/>
        </w:rPr>
        <w:t>L.Mattox</w:t>
      </w:r>
      <w:proofErr w:type="spellEnd"/>
      <w:r w:rsidRPr="00B61E98">
        <w:rPr>
          <w:rFonts w:ascii="Times New Roman" w:hAnsi="Times New Roman"/>
          <w:sz w:val="24"/>
          <w:szCs w:val="24"/>
        </w:rPr>
        <w:t>, 19</w:t>
      </w:r>
      <w:r w:rsidRPr="00B61E98">
        <w:rPr>
          <w:rFonts w:ascii="Times New Roman" w:hAnsi="Times New Roman"/>
          <w:sz w:val="24"/>
          <w:szCs w:val="24"/>
          <w:vertAlign w:val="superscript"/>
        </w:rPr>
        <w:t>th</w:t>
      </w:r>
      <w:r w:rsidRPr="00B61E98">
        <w:rPr>
          <w:rFonts w:ascii="Times New Roman" w:hAnsi="Times New Roman"/>
          <w:sz w:val="24"/>
          <w:szCs w:val="24"/>
        </w:rPr>
        <w:t xml:space="preserve"> Edition, </w:t>
      </w:r>
      <w:proofErr w:type="spellStart"/>
      <w:r w:rsidRPr="00B61E98">
        <w:rPr>
          <w:rFonts w:ascii="Times New Roman" w:hAnsi="Times New Roman"/>
          <w:sz w:val="24"/>
          <w:szCs w:val="24"/>
        </w:rPr>
        <w:t>Ed.Saunders</w:t>
      </w:r>
      <w:proofErr w:type="spellEnd"/>
      <w:r w:rsidRPr="00B61E98">
        <w:rPr>
          <w:rFonts w:ascii="Times New Roman" w:hAnsi="Times New Roman"/>
          <w:sz w:val="24"/>
          <w:szCs w:val="24"/>
        </w:rPr>
        <w:t>, 2012</w:t>
      </w:r>
    </w:p>
    <w:p w:rsidR="004A77F0" w:rsidRDefault="004A77F0"/>
    <w:sectPr w:rsidR="004A77F0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4BA6"/>
    <w:multiLevelType w:val="hybridMultilevel"/>
    <w:tmpl w:val="DCBE188E"/>
    <w:lvl w:ilvl="0" w:tplc="AEF8F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E60964"/>
    <w:multiLevelType w:val="hybridMultilevel"/>
    <w:tmpl w:val="E01A00FE"/>
    <w:lvl w:ilvl="0" w:tplc="AEF8F4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CC"/>
    <w:rsid w:val="002C0BDC"/>
    <w:rsid w:val="004A77F0"/>
    <w:rsid w:val="00D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E387"/>
  <w15:chartTrackingRefBased/>
  <w15:docId w15:val="{80A725DF-4F41-4349-9645-6C258274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CC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CCC"/>
    <w:pPr>
      <w:ind w:left="720"/>
      <w:contextualSpacing/>
      <w:jc w:val="both"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2018-12-21T08:32:00Z</dcterms:created>
  <dcterms:modified xsi:type="dcterms:W3CDTF">2018-12-21T08:37:00Z</dcterms:modified>
</cp:coreProperties>
</file>